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石门县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教育局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调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事业单位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工作人员报名登记表</w:t>
      </w:r>
    </w:p>
    <w:tbl>
      <w:tblPr>
        <w:tblStyle w:val="3"/>
        <w:tblpPr w:leftFromText="180" w:rightFromText="180" w:vertAnchor="text" w:horzAnchor="page" w:tblpXSpec="center" w:tblpY="19"/>
        <w:tblOverlap w:val="never"/>
        <w:tblW w:w="9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388"/>
        <w:gridCol w:w="908"/>
        <w:gridCol w:w="327"/>
        <w:gridCol w:w="1128"/>
        <w:gridCol w:w="36"/>
        <w:gridCol w:w="1126"/>
        <w:gridCol w:w="265"/>
        <w:gridCol w:w="934"/>
        <w:gridCol w:w="1696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年  月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作年月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健  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状  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术职务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专长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  育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  育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406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6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409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6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57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0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78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" w:type="dxa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家庭成员及主要社会关系情况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工作单位意见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ind w:firstLine="960" w:firstLineChars="400"/>
              <w:jc w:val="both"/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县直学校、乡镇中心学校校长签字：           单位盖章</w:t>
            </w:r>
          </w:p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年    月    日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ind w:firstLine="1680" w:firstLineChars="800"/>
              <w:jc w:val="both"/>
              <w:rPr>
                <w:rFonts w:hint="eastAsia" w:asci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eastAsia="zh-CN"/>
              </w:rPr>
              <w:t>资格审查小组人员签名：</w:t>
            </w:r>
          </w:p>
          <w:p>
            <w:pPr>
              <w:ind w:firstLine="1920" w:firstLineChars="800"/>
              <w:jc w:val="both"/>
              <w:rPr>
                <w:rFonts w:hint="eastAsia"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 xml:space="preserve">                                年    月    日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74BCC"/>
    <w:rsid w:val="498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2017-12-06T06:54:00Z</dcterms:created>
  <dc:creator>Administrator</dc:creator>
  <cp:lastModifiedBy>Administrator</cp:lastModifiedBy>
  <dcterms:modified xsi:type="dcterms:W3CDTF">2017-12-06T06:56:18Z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