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D3" w:rsidRDefault="00DA4447">
      <w:pPr>
        <w:ind w:firstLineChars="294" w:firstLine="1299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吉林省四平市伊通满族自治县</w:t>
      </w:r>
    </w:p>
    <w:p w:rsidR="00992BD3" w:rsidRDefault="00DA4447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景台镇满族九年一贯制学校简介</w:t>
      </w:r>
    </w:p>
    <w:p w:rsidR="00992BD3" w:rsidRDefault="00992BD3">
      <w:pPr>
        <w:ind w:firstLineChars="50" w:firstLine="221"/>
        <w:rPr>
          <w:b/>
          <w:sz w:val="44"/>
          <w:szCs w:val="44"/>
        </w:rPr>
      </w:pPr>
    </w:p>
    <w:p w:rsidR="00992BD3" w:rsidRDefault="00DA4447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一、学校简介</w:t>
      </w:r>
      <w:bookmarkStart w:id="0" w:name="_GoBack"/>
      <w:bookmarkEnd w:id="0"/>
    </w:p>
    <w:p w:rsidR="00992BD3" w:rsidRDefault="00DA4447">
      <w:pPr>
        <w:widowControl/>
        <w:shd w:val="clear" w:color="auto" w:fill="FFFFFF"/>
        <w:ind w:firstLineChars="181" w:firstLine="579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</w:rPr>
        <w:t>景台镇满族九年一贯制学校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一所一般公办九年制学校，学校始建于2001年8月，由原伊通满族自治县第二十二中学和发展乡中心小学校合并而成，下辖八所村小学。位于伊通满族自治县最北部，景台镇东部，属于半山区，环境优美，民风质朴。地理位置优越，东临长春市，北邻公主岭市。现有教职工106人，共有45个教学班，在校生461名，校园占地面积22000平方米，建筑面积4636平方米，绿化面积4000平方米。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学校教学设施先进，</w:t>
      </w:r>
      <w:r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本着“为山村孩子的梦想奠定基础”的办学理念，全面加强教学管理，教学质量逐年提升，赢得社会和家长的广泛认可。</w:t>
      </w:r>
      <w:r>
        <w:rPr>
          <w:rFonts w:ascii="仿宋" w:eastAsia="仿宋" w:hAnsi="仿宋" w:cs="仿宋" w:hint="eastAsia"/>
          <w:spacing w:val="8"/>
          <w:kern w:val="0"/>
          <w:sz w:val="32"/>
          <w:szCs w:val="32"/>
        </w:rPr>
        <w:t>学校曾</w:t>
      </w:r>
      <w:r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荣获四平市教育科研先进单位，国家足球示范校，县级综合评比先进单位等多项殊荣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。</w:t>
      </w:r>
    </w:p>
    <w:p w:rsidR="00992BD3" w:rsidRDefault="00DA4447">
      <w:pPr>
        <w:ind w:firstLineChars="150" w:firstLine="482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二、招聘计划 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1"/>
        <w:gridCol w:w="4261"/>
      </w:tblGrid>
      <w:tr w:rsidR="00992BD3">
        <w:tc>
          <w:tcPr>
            <w:tcW w:w="4261" w:type="dxa"/>
          </w:tcPr>
          <w:p w:rsidR="00992BD3" w:rsidRDefault="00A92395">
            <w:pPr>
              <w:ind w:firstLineChars="350" w:firstLine="112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招聘岗位</w:t>
            </w:r>
          </w:p>
        </w:tc>
        <w:tc>
          <w:tcPr>
            <w:tcW w:w="4261" w:type="dxa"/>
          </w:tcPr>
          <w:p w:rsidR="00992BD3" w:rsidRDefault="00A92395">
            <w:pPr>
              <w:ind w:firstLineChars="300" w:firstLine="96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招聘</w:t>
            </w:r>
            <w:r w:rsidR="00DA4447">
              <w:rPr>
                <w:rFonts w:ascii="仿宋" w:eastAsia="仿宋" w:hAnsi="仿宋" w:hint="eastAsia"/>
                <w:sz w:val="32"/>
                <w:szCs w:val="32"/>
              </w:rPr>
              <w:t>人数</w:t>
            </w:r>
          </w:p>
        </w:tc>
      </w:tr>
      <w:tr w:rsidR="00992BD3">
        <w:tc>
          <w:tcPr>
            <w:tcW w:w="4261" w:type="dxa"/>
          </w:tcPr>
          <w:p w:rsidR="00992BD3" w:rsidRDefault="00DA444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小学语文</w:t>
            </w:r>
          </w:p>
        </w:tc>
        <w:tc>
          <w:tcPr>
            <w:tcW w:w="4261" w:type="dxa"/>
          </w:tcPr>
          <w:p w:rsidR="00992BD3" w:rsidRDefault="00DA444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</w:t>
            </w:r>
            <w:r w:rsidR="00D14FAA"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人</w:t>
            </w:r>
          </w:p>
        </w:tc>
      </w:tr>
    </w:tbl>
    <w:p w:rsidR="00992BD3" w:rsidRDefault="00DA4447">
      <w:pPr>
        <w:tabs>
          <w:tab w:val="left" w:pos="630"/>
        </w:tabs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ab/>
      </w:r>
      <w:r>
        <w:rPr>
          <w:rFonts w:ascii="黑体" w:eastAsia="黑体" w:hAnsi="黑体" w:hint="eastAsia"/>
          <w:sz w:val="32"/>
          <w:szCs w:val="32"/>
        </w:rPr>
        <w:t xml:space="preserve">三、联系方式   </w:t>
      </w:r>
      <w:r>
        <w:rPr>
          <w:rFonts w:ascii="仿宋" w:eastAsia="仿宋" w:hAnsi="仿宋" w:hint="eastAsia"/>
          <w:sz w:val="32"/>
          <w:szCs w:val="32"/>
        </w:rPr>
        <w:t xml:space="preserve"> 13843487060</w:t>
      </w:r>
    </w:p>
    <w:sectPr w:rsidR="00992BD3" w:rsidSect="00992BD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989" w:rsidRDefault="00803989" w:rsidP="00D14FAA">
      <w:r>
        <w:separator/>
      </w:r>
    </w:p>
  </w:endnote>
  <w:endnote w:type="continuationSeparator" w:id="1">
    <w:p w:rsidR="00803989" w:rsidRDefault="00803989" w:rsidP="00D14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989" w:rsidRDefault="00803989" w:rsidP="00D14FAA">
      <w:r>
        <w:separator/>
      </w:r>
    </w:p>
  </w:footnote>
  <w:footnote w:type="continuationSeparator" w:id="1">
    <w:p w:rsidR="00803989" w:rsidRDefault="00803989" w:rsidP="00D14F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5D6F"/>
    <w:rsid w:val="000460FF"/>
    <w:rsid w:val="000721AD"/>
    <w:rsid w:val="00163518"/>
    <w:rsid w:val="001F1DED"/>
    <w:rsid w:val="002E05DB"/>
    <w:rsid w:val="00314920"/>
    <w:rsid w:val="003B61C2"/>
    <w:rsid w:val="00407F69"/>
    <w:rsid w:val="00447164"/>
    <w:rsid w:val="00490288"/>
    <w:rsid w:val="004D28C3"/>
    <w:rsid w:val="005151C1"/>
    <w:rsid w:val="00577923"/>
    <w:rsid w:val="005C2D1D"/>
    <w:rsid w:val="00787B64"/>
    <w:rsid w:val="00797896"/>
    <w:rsid w:val="00803989"/>
    <w:rsid w:val="00826A98"/>
    <w:rsid w:val="00976A96"/>
    <w:rsid w:val="00992BD3"/>
    <w:rsid w:val="009E726E"/>
    <w:rsid w:val="00A43B65"/>
    <w:rsid w:val="00A476E0"/>
    <w:rsid w:val="00A678EC"/>
    <w:rsid w:val="00A92395"/>
    <w:rsid w:val="00B2706F"/>
    <w:rsid w:val="00B378B8"/>
    <w:rsid w:val="00B513AA"/>
    <w:rsid w:val="00C072D3"/>
    <w:rsid w:val="00CA2780"/>
    <w:rsid w:val="00D078B9"/>
    <w:rsid w:val="00D14FAA"/>
    <w:rsid w:val="00DA4447"/>
    <w:rsid w:val="00DD3DBB"/>
    <w:rsid w:val="00E02E00"/>
    <w:rsid w:val="00EB2DC3"/>
    <w:rsid w:val="00EC085A"/>
    <w:rsid w:val="00EC0ECD"/>
    <w:rsid w:val="00F35D6F"/>
    <w:rsid w:val="00F76665"/>
    <w:rsid w:val="00FC7999"/>
    <w:rsid w:val="1BD347CF"/>
    <w:rsid w:val="22270F1E"/>
    <w:rsid w:val="44DF4F41"/>
    <w:rsid w:val="467F7CDE"/>
    <w:rsid w:val="4BAE7E4F"/>
    <w:rsid w:val="51FE0AF6"/>
    <w:rsid w:val="54AE3B9A"/>
    <w:rsid w:val="5742780D"/>
    <w:rsid w:val="70C32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B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92B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992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sid w:val="00992BD3"/>
    <w:rPr>
      <w:color w:val="338DE6"/>
      <w:u w:val="none"/>
    </w:rPr>
  </w:style>
  <w:style w:type="table" w:styleId="a6">
    <w:name w:val="Table Grid"/>
    <w:basedOn w:val="a1"/>
    <w:qFormat/>
    <w:rsid w:val="00992B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992BD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992BD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343</Characters>
  <Application>Microsoft Office Word</Application>
  <DocSecurity>0</DocSecurity>
  <Lines>2</Lines>
  <Paragraphs>1</Paragraphs>
  <ScaleCrop>false</ScaleCrop>
  <Company>微软中国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伊通满族高级中学招聘免费师范生公告</dc:title>
  <dc:creator>微软用户</dc:creator>
  <cp:lastModifiedBy>WIN</cp:lastModifiedBy>
  <cp:revision>4</cp:revision>
  <cp:lastPrinted>2017-11-20T05:54:00Z</cp:lastPrinted>
  <dcterms:created xsi:type="dcterms:W3CDTF">2018-11-22T01:49:00Z</dcterms:created>
  <dcterms:modified xsi:type="dcterms:W3CDTF">2018-11-22T07:05:00Z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